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8C15" w14:textId="0D322245" w:rsidR="00111CEE" w:rsidRDefault="00D566FE">
      <w:pPr>
        <w:spacing w:line="259" w:lineRule="auto"/>
        <w:ind w:right="9"/>
        <w:jc w:val="center"/>
        <w:rPr>
          <w:b/>
        </w:rPr>
      </w:pPr>
      <w:r>
        <w:rPr>
          <w:b/>
        </w:rPr>
        <w:t>Hill Country Cloggers Board Meeting</w:t>
      </w:r>
    </w:p>
    <w:p w14:paraId="1BCC1629" w14:textId="0AF7B764" w:rsidR="00AB1AFE" w:rsidRDefault="00580BA3">
      <w:pPr>
        <w:spacing w:line="259" w:lineRule="auto"/>
        <w:ind w:right="9"/>
        <w:jc w:val="center"/>
      </w:pPr>
      <w:r>
        <w:rPr>
          <w:b/>
        </w:rPr>
        <w:t>October 24, 2023</w:t>
      </w:r>
    </w:p>
    <w:p w14:paraId="45E975C1" w14:textId="77777777" w:rsidR="004C09E8" w:rsidRDefault="004C09E8">
      <w:pPr>
        <w:spacing w:line="259" w:lineRule="auto"/>
        <w:ind w:left="58" w:right="0" w:firstLine="0"/>
        <w:jc w:val="center"/>
        <w:rPr>
          <w:b/>
        </w:rPr>
      </w:pPr>
    </w:p>
    <w:p w14:paraId="3683793D" w14:textId="77777777" w:rsidR="004C09E8" w:rsidRDefault="004C09E8">
      <w:pPr>
        <w:spacing w:line="259" w:lineRule="auto"/>
        <w:ind w:left="58" w:right="0" w:firstLine="0"/>
        <w:jc w:val="center"/>
        <w:rPr>
          <w:b/>
        </w:rPr>
      </w:pPr>
    </w:p>
    <w:p w14:paraId="25F8E5AD" w14:textId="285741C9" w:rsidR="00111CEE" w:rsidRDefault="00D566FE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588FEDA5" w14:textId="402AB8A0" w:rsidR="00111CEE" w:rsidRPr="00D94CCC" w:rsidRDefault="00D566FE" w:rsidP="00D94CCC">
      <w:r w:rsidRPr="00D94CCC">
        <w:t>The regular monthly meeting</w:t>
      </w:r>
      <w:r w:rsidR="00580BA3">
        <w:t xml:space="preserve"> </w:t>
      </w:r>
      <w:r w:rsidRPr="00D94CCC">
        <w:t>of the Hill Country Cloggers was held at</w:t>
      </w:r>
      <w:r w:rsidR="0032353A">
        <w:t xml:space="preserve"> </w:t>
      </w:r>
      <w:r w:rsidR="00580BA3">
        <w:t>St. Jude’s the Apostle Church</w:t>
      </w:r>
      <w:r w:rsidRPr="00D94CCC">
        <w:t xml:space="preserve">,  on </w:t>
      </w:r>
      <w:r w:rsidRPr="00D94CCC">
        <w:rPr>
          <w:b/>
        </w:rPr>
        <w:t>Tuesday,</w:t>
      </w:r>
      <w:r w:rsidR="00580BA3">
        <w:rPr>
          <w:b/>
        </w:rPr>
        <w:t xml:space="preserve"> October 24</w:t>
      </w:r>
      <w:r w:rsidR="00AE5C8B">
        <w:rPr>
          <w:b/>
        </w:rPr>
        <w:t>, 2023</w:t>
      </w:r>
      <w:r w:rsidR="00D75A38">
        <w:rPr>
          <w:b/>
        </w:rPr>
        <w:t>,</w:t>
      </w:r>
      <w:r w:rsidR="00AE5C8B">
        <w:rPr>
          <w:b/>
        </w:rPr>
        <w:t xml:space="preserve"> </w:t>
      </w:r>
      <w:r w:rsidR="00D75A38" w:rsidRPr="008573AA">
        <w:rPr>
          <w:bCs/>
        </w:rPr>
        <w:t>and</w:t>
      </w:r>
      <w:r w:rsidR="00D75A38">
        <w:rPr>
          <w:b/>
        </w:rPr>
        <w:t xml:space="preserve"> </w:t>
      </w:r>
      <w:r w:rsidR="00AE5C8B" w:rsidRPr="00AE5C8B">
        <w:rPr>
          <w:bCs/>
        </w:rPr>
        <w:t xml:space="preserve">was called to </w:t>
      </w:r>
      <w:r w:rsidR="00AE5C8B" w:rsidRPr="00225F41">
        <w:rPr>
          <w:bCs/>
        </w:rPr>
        <w:t>o</w:t>
      </w:r>
      <w:r w:rsidRPr="00225F41">
        <w:rPr>
          <w:bCs/>
        </w:rPr>
        <w:t>rder</w:t>
      </w:r>
      <w:r w:rsidRPr="00D94CCC">
        <w:t xml:space="preserve"> a</w:t>
      </w:r>
      <w:r w:rsidR="00836237">
        <w:t>t</w:t>
      </w:r>
      <w:r w:rsidRPr="00D94CCC">
        <w:t xml:space="preserve"> 5:</w:t>
      </w:r>
      <w:r w:rsidR="00580BA3">
        <w:t>3</w:t>
      </w:r>
      <w:r w:rsidR="00AE5C8B">
        <w:t>9</w:t>
      </w:r>
      <w:r w:rsidR="00D45C38" w:rsidRPr="00D94CCC">
        <w:t xml:space="preserve"> </w:t>
      </w:r>
      <w:r w:rsidRPr="00D94CCC">
        <w:t>p</w:t>
      </w:r>
      <w:r w:rsidR="008573AA">
        <w:t>.</w:t>
      </w:r>
      <w:r w:rsidRPr="00D94CCC">
        <w:t>m</w:t>
      </w:r>
      <w:r w:rsidR="008573AA">
        <w:t>.</w:t>
      </w:r>
      <w:r w:rsidRPr="00D94CCC">
        <w:t xml:space="preserve"> by President George Beaudoin. </w:t>
      </w:r>
    </w:p>
    <w:p w14:paraId="249CBDF1" w14:textId="77777777" w:rsidR="00111CEE" w:rsidRPr="00D94CCC" w:rsidRDefault="00D566FE" w:rsidP="00D94CCC">
      <w:r w:rsidRPr="00D94CCC">
        <w:t xml:space="preserve"> </w:t>
      </w:r>
    </w:p>
    <w:p w14:paraId="2C2F88B7" w14:textId="77777777" w:rsidR="00111CEE" w:rsidRPr="00D94CCC" w:rsidRDefault="00D566FE" w:rsidP="00D94CCC">
      <w:r w:rsidRPr="00D94CCC">
        <w:t xml:space="preserve">The Pledge of Allegiance was recited. </w:t>
      </w:r>
    </w:p>
    <w:p w14:paraId="369C96DE" w14:textId="77777777" w:rsidR="00111CEE" w:rsidRPr="00D94CCC" w:rsidRDefault="00D566FE" w:rsidP="00D94CCC">
      <w:r w:rsidRPr="00D94CCC">
        <w:t xml:space="preserve"> </w:t>
      </w:r>
    </w:p>
    <w:p w14:paraId="305499F1" w14:textId="41F9B6AE" w:rsidR="00111CEE" w:rsidRPr="00D94CCC" w:rsidRDefault="00D566FE" w:rsidP="00D94CCC">
      <w:r w:rsidRPr="00D94CCC">
        <w:t xml:space="preserve">The Board Members present were:  George Beaudoin, </w:t>
      </w:r>
      <w:r w:rsidR="00D45C38" w:rsidRPr="00D94CCC">
        <w:t xml:space="preserve">Audrey Koester, </w:t>
      </w:r>
      <w:r w:rsidR="00BD61D7" w:rsidRPr="00D94CCC">
        <w:t>Jackie Lawlor,</w:t>
      </w:r>
      <w:r w:rsidR="00AE5C8B">
        <w:t xml:space="preserve"> </w:t>
      </w:r>
      <w:r w:rsidR="00AE5C8B" w:rsidRPr="00D94CCC">
        <w:t>Alice Grimsley</w:t>
      </w:r>
      <w:r w:rsidR="00AE5C8B">
        <w:t>,</w:t>
      </w:r>
      <w:r w:rsidR="00BD61D7" w:rsidRPr="00D94CCC">
        <w:t xml:space="preserve"> </w:t>
      </w:r>
      <w:r w:rsidR="00D45C38" w:rsidRPr="00D94CCC">
        <w:t xml:space="preserve">Tom Poole, </w:t>
      </w:r>
      <w:r w:rsidR="00173667" w:rsidRPr="00D94CCC">
        <w:t>Christopher Chien</w:t>
      </w:r>
      <w:r w:rsidR="00D45C38" w:rsidRPr="00D94CCC">
        <w:t xml:space="preserve">, </w:t>
      </w:r>
      <w:r w:rsidR="00173667" w:rsidRPr="00D94CCC">
        <w:t xml:space="preserve">and Barbara </w:t>
      </w:r>
      <w:proofErr w:type="spellStart"/>
      <w:r w:rsidR="00173667" w:rsidRPr="00D94CCC">
        <w:t>Dzembo</w:t>
      </w:r>
      <w:proofErr w:type="spellEnd"/>
      <w:r w:rsidR="005D17ED" w:rsidRPr="00D94CCC">
        <w:t>.</w:t>
      </w:r>
      <w:r w:rsidR="0032353A">
        <w:t xml:space="preserve">  </w:t>
      </w:r>
    </w:p>
    <w:p w14:paraId="23E8CD90" w14:textId="77777777" w:rsidR="001521FA" w:rsidRDefault="001521FA" w:rsidP="00D94CCC"/>
    <w:p w14:paraId="38A27D7B" w14:textId="7C2CCDD7" w:rsidR="00111CEE" w:rsidRDefault="001521FA" w:rsidP="00D94CCC">
      <w:pPr>
        <w:rPr>
          <w:b/>
          <w:bCs/>
        </w:rPr>
      </w:pPr>
      <w:r w:rsidRPr="001521FA">
        <w:rPr>
          <w:b/>
          <w:bCs/>
        </w:rPr>
        <w:t>SECRETARY</w:t>
      </w:r>
      <w:r>
        <w:rPr>
          <w:b/>
          <w:bCs/>
        </w:rPr>
        <w:t>’S RE</w:t>
      </w:r>
      <w:r w:rsidRPr="001521FA">
        <w:rPr>
          <w:b/>
          <w:bCs/>
        </w:rPr>
        <w:t>PORT</w:t>
      </w:r>
    </w:p>
    <w:p w14:paraId="359B5E09" w14:textId="4E14A0FF" w:rsidR="00225F41" w:rsidRPr="001521FA" w:rsidRDefault="008573AA" w:rsidP="008573AA">
      <w:pPr>
        <w:tabs>
          <w:tab w:val="left" w:pos="237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CB4A3BC" w14:textId="399E248E" w:rsidR="00111CEE" w:rsidRDefault="00D566FE" w:rsidP="00D94CCC">
      <w:r w:rsidRPr="00D94CCC">
        <w:t xml:space="preserve">The Secretary’s Report from </w:t>
      </w:r>
      <w:r w:rsidR="00580BA3">
        <w:t>August 8</w:t>
      </w:r>
      <w:r w:rsidR="00173667" w:rsidRPr="00D94CCC">
        <w:t>, 202</w:t>
      </w:r>
      <w:r w:rsidR="00D45C38" w:rsidRPr="00D94CCC">
        <w:t>3</w:t>
      </w:r>
      <w:r w:rsidR="00AA47D6" w:rsidRPr="00D94CCC">
        <w:t xml:space="preserve">, </w:t>
      </w:r>
      <w:r w:rsidRPr="00D94CCC">
        <w:t xml:space="preserve">was distributed to all present.  It was </w:t>
      </w:r>
      <w:r w:rsidR="00173667" w:rsidRPr="00D94CCC">
        <w:t xml:space="preserve">read by </w:t>
      </w:r>
      <w:r w:rsidR="00580BA3">
        <w:t>Jackie Lawlor</w:t>
      </w:r>
      <w:r w:rsidR="00173667" w:rsidRPr="00D94CCC">
        <w:t>.</w:t>
      </w:r>
      <w:r w:rsidRPr="00D94CCC">
        <w:t xml:space="preserve">  </w:t>
      </w:r>
      <w:r w:rsidR="008573AA">
        <w:t xml:space="preserve">A correction was made to the minutes (for clarity purposes).  </w:t>
      </w:r>
      <w:r w:rsidRPr="00D94CCC">
        <w:t>A motion to accept the Minutes was made by</w:t>
      </w:r>
      <w:r w:rsidR="00173667" w:rsidRPr="00D94CCC">
        <w:t xml:space="preserve"> </w:t>
      </w:r>
      <w:r w:rsidR="00AE5C8B">
        <w:t xml:space="preserve">Tom Poole </w:t>
      </w:r>
      <w:r w:rsidRPr="00D94CCC">
        <w:t>and seconded by</w:t>
      </w:r>
      <w:r w:rsidR="00D45C38" w:rsidRPr="00D94CCC">
        <w:t xml:space="preserve"> </w:t>
      </w:r>
      <w:r w:rsidR="00580BA3">
        <w:t>Audrey Koester</w:t>
      </w:r>
      <w:r w:rsidRPr="00D94CCC">
        <w:t xml:space="preserve">.  The motion carried. </w:t>
      </w:r>
    </w:p>
    <w:p w14:paraId="6C1D5C08" w14:textId="77777777" w:rsidR="001521FA" w:rsidRPr="00D94CCC" w:rsidRDefault="001521FA" w:rsidP="00D94CCC"/>
    <w:p w14:paraId="3F97E5E1" w14:textId="7A86966E" w:rsidR="00173667" w:rsidRDefault="001521FA" w:rsidP="00D94CCC">
      <w:pPr>
        <w:rPr>
          <w:b/>
          <w:bCs/>
          <w:szCs w:val="24"/>
        </w:rPr>
      </w:pPr>
      <w:r w:rsidRPr="001521FA">
        <w:rPr>
          <w:b/>
          <w:bCs/>
          <w:szCs w:val="24"/>
        </w:rPr>
        <w:t>TREASURER REPORTS</w:t>
      </w:r>
    </w:p>
    <w:p w14:paraId="793F6C8E" w14:textId="77777777" w:rsidR="00225F41" w:rsidRPr="001521FA" w:rsidRDefault="00225F41" w:rsidP="00D94CCC">
      <w:pPr>
        <w:rPr>
          <w:b/>
          <w:bCs/>
          <w:szCs w:val="24"/>
        </w:rPr>
      </w:pPr>
    </w:p>
    <w:p w14:paraId="2EC2D406" w14:textId="44BE426C" w:rsidR="00057EE7" w:rsidRPr="00D94CCC" w:rsidRDefault="00057EE7" w:rsidP="00D94CCC">
      <w:pPr>
        <w:rPr>
          <w:szCs w:val="24"/>
        </w:rPr>
      </w:pPr>
      <w:r w:rsidRPr="00D94CCC">
        <w:rPr>
          <w:szCs w:val="24"/>
        </w:rPr>
        <w:t xml:space="preserve">The Treasurer’s Report for </w:t>
      </w:r>
      <w:r w:rsidR="00580BA3">
        <w:rPr>
          <w:b/>
          <w:bCs/>
          <w:szCs w:val="24"/>
        </w:rPr>
        <w:t>August</w:t>
      </w:r>
      <w:r w:rsidR="00D45C38" w:rsidRPr="00D94CCC">
        <w:rPr>
          <w:b/>
          <w:bCs/>
          <w:szCs w:val="24"/>
        </w:rPr>
        <w:t xml:space="preserve"> 2023</w:t>
      </w:r>
      <w:r w:rsidRPr="00D94CCC">
        <w:rPr>
          <w:szCs w:val="24"/>
        </w:rPr>
        <w:t xml:space="preserve"> was </w:t>
      </w:r>
      <w:r w:rsidR="00462C43">
        <w:rPr>
          <w:szCs w:val="24"/>
        </w:rPr>
        <w:t>carefully reviewed and analyzed by the Board Members.</w:t>
      </w:r>
      <w:r w:rsidRPr="00D94CCC">
        <w:rPr>
          <w:szCs w:val="24"/>
        </w:rPr>
        <w:t xml:space="preserve">  A motion to accept the report was made by </w:t>
      </w:r>
      <w:r w:rsidR="00AE5C8B">
        <w:rPr>
          <w:szCs w:val="24"/>
        </w:rPr>
        <w:t>Christopher Chien</w:t>
      </w:r>
      <w:r w:rsidRPr="00D94CCC">
        <w:rPr>
          <w:szCs w:val="24"/>
        </w:rPr>
        <w:t xml:space="preserve"> and seconded by </w:t>
      </w:r>
      <w:r w:rsidR="00580BA3">
        <w:rPr>
          <w:szCs w:val="24"/>
        </w:rPr>
        <w:t xml:space="preserve">Barbara </w:t>
      </w:r>
      <w:proofErr w:type="spellStart"/>
      <w:r w:rsidR="00580BA3">
        <w:rPr>
          <w:szCs w:val="24"/>
        </w:rPr>
        <w:t>Dzembo</w:t>
      </w:r>
      <w:proofErr w:type="spellEnd"/>
      <w:r w:rsidRPr="00D94CCC">
        <w:rPr>
          <w:szCs w:val="24"/>
        </w:rPr>
        <w:t>.   The motion carried.</w:t>
      </w:r>
    </w:p>
    <w:p w14:paraId="034CBE67" w14:textId="77777777" w:rsidR="00057EE7" w:rsidRPr="00D94CCC" w:rsidRDefault="00057EE7" w:rsidP="00D94CCC">
      <w:pPr>
        <w:rPr>
          <w:szCs w:val="24"/>
        </w:rPr>
      </w:pPr>
    </w:p>
    <w:p w14:paraId="32312F30" w14:textId="72760838" w:rsidR="00057EE7" w:rsidRPr="00D94CCC" w:rsidRDefault="00057EE7" w:rsidP="00D94CCC">
      <w:pPr>
        <w:rPr>
          <w:szCs w:val="24"/>
        </w:rPr>
      </w:pPr>
      <w:r w:rsidRPr="00D94CCC">
        <w:rPr>
          <w:szCs w:val="24"/>
        </w:rPr>
        <w:t xml:space="preserve">The Treasurer’s Report for </w:t>
      </w:r>
      <w:r w:rsidR="00580BA3">
        <w:rPr>
          <w:b/>
          <w:bCs/>
          <w:szCs w:val="24"/>
        </w:rPr>
        <w:t>September</w:t>
      </w:r>
      <w:r w:rsidR="00AE5C8B">
        <w:rPr>
          <w:b/>
          <w:bCs/>
          <w:szCs w:val="24"/>
        </w:rPr>
        <w:t xml:space="preserve"> 20</w:t>
      </w:r>
      <w:r w:rsidR="000E0DF8" w:rsidRPr="00D94CCC">
        <w:rPr>
          <w:b/>
          <w:bCs/>
          <w:szCs w:val="24"/>
        </w:rPr>
        <w:t>23</w:t>
      </w:r>
      <w:r w:rsidRPr="00D94CCC">
        <w:rPr>
          <w:szCs w:val="24"/>
        </w:rPr>
        <w:t xml:space="preserve"> was </w:t>
      </w:r>
      <w:r w:rsidR="00462C43">
        <w:rPr>
          <w:szCs w:val="24"/>
        </w:rPr>
        <w:t>carefully reviewed and analyzed by the Board Members.</w:t>
      </w:r>
      <w:r w:rsidRPr="00D94CCC">
        <w:rPr>
          <w:szCs w:val="24"/>
        </w:rPr>
        <w:t xml:space="preserve">  A motion to accept the report was made by</w:t>
      </w:r>
      <w:r w:rsidR="00580BA3" w:rsidRPr="00580BA3">
        <w:rPr>
          <w:szCs w:val="24"/>
        </w:rPr>
        <w:t xml:space="preserve"> </w:t>
      </w:r>
      <w:r w:rsidR="00580BA3" w:rsidRPr="00D94CCC">
        <w:rPr>
          <w:szCs w:val="24"/>
        </w:rPr>
        <w:t>Christopher Chien</w:t>
      </w:r>
      <w:r w:rsidRPr="00D94CCC">
        <w:rPr>
          <w:szCs w:val="24"/>
        </w:rPr>
        <w:t xml:space="preserve"> and seconded by</w:t>
      </w:r>
      <w:r w:rsidR="00580BA3">
        <w:rPr>
          <w:szCs w:val="24"/>
        </w:rPr>
        <w:t xml:space="preserve"> Audrey Koester</w:t>
      </w:r>
      <w:r w:rsidRPr="00D94CCC">
        <w:rPr>
          <w:szCs w:val="24"/>
        </w:rPr>
        <w:t>.  The motion carried</w:t>
      </w:r>
    </w:p>
    <w:p w14:paraId="23EC2001" w14:textId="348B319E" w:rsidR="00057EE7" w:rsidRDefault="00057EE7" w:rsidP="00D94CCC">
      <w:pPr>
        <w:rPr>
          <w:szCs w:val="24"/>
        </w:rPr>
      </w:pPr>
    </w:p>
    <w:p w14:paraId="668A958A" w14:textId="77777777" w:rsidR="00FA49C8" w:rsidRPr="00D94CCC" w:rsidRDefault="00FA49C8" w:rsidP="00D94CCC">
      <w:pPr>
        <w:rPr>
          <w:szCs w:val="24"/>
        </w:rPr>
      </w:pPr>
    </w:p>
    <w:p w14:paraId="38969F46" w14:textId="4683BACF" w:rsidR="00111CEE" w:rsidRPr="000D7FDD" w:rsidRDefault="00D566FE" w:rsidP="00D94CCC">
      <w:pPr>
        <w:rPr>
          <w:b/>
          <w:bCs/>
          <w:u w:val="single"/>
        </w:rPr>
      </w:pPr>
      <w:r w:rsidRPr="000D7FDD">
        <w:rPr>
          <w:b/>
          <w:bCs/>
          <w:u w:val="single"/>
        </w:rPr>
        <w:t>Old Business</w:t>
      </w:r>
    </w:p>
    <w:p w14:paraId="0669E200" w14:textId="77777777" w:rsidR="008034F2" w:rsidRDefault="008034F2" w:rsidP="00D94CCC"/>
    <w:p w14:paraId="6CEB174E" w14:textId="39E8ED11" w:rsidR="002615D6" w:rsidRDefault="00580BA3" w:rsidP="00225F41">
      <w:pPr>
        <w:spacing w:line="259" w:lineRule="auto"/>
        <w:ind w:left="0" w:right="0" w:firstLine="0"/>
        <w:jc w:val="left"/>
      </w:pPr>
      <w:r>
        <w:t>President Beaudoin will begin looking for a Tarp and Bungee cords for the trailer.</w:t>
      </w:r>
    </w:p>
    <w:p w14:paraId="76F89869" w14:textId="77777777" w:rsidR="00580BA3" w:rsidRDefault="00580BA3" w:rsidP="00225F41">
      <w:pPr>
        <w:spacing w:line="259" w:lineRule="auto"/>
        <w:ind w:left="0" w:right="0" w:firstLine="0"/>
        <w:jc w:val="left"/>
      </w:pPr>
    </w:p>
    <w:p w14:paraId="52AA8971" w14:textId="77777777" w:rsidR="00D444B2" w:rsidRDefault="00D444B2" w:rsidP="00D444B2">
      <w:pPr>
        <w:pStyle w:val="Heading1"/>
        <w:ind w:left="-5"/>
        <w:rPr>
          <w:b/>
          <w:bCs/>
          <w:u w:val="none"/>
        </w:rPr>
      </w:pPr>
      <w:r w:rsidRPr="000134D9">
        <w:rPr>
          <w:b/>
          <w:bCs/>
        </w:rPr>
        <w:t>New Business</w:t>
      </w:r>
      <w:r w:rsidRPr="000134D9">
        <w:rPr>
          <w:b/>
          <w:bCs/>
          <w:u w:val="none"/>
        </w:rPr>
        <w:t xml:space="preserve"> </w:t>
      </w:r>
    </w:p>
    <w:p w14:paraId="7B6AFE4B" w14:textId="77777777" w:rsidR="00D444B2" w:rsidRDefault="00D444B2" w:rsidP="00225F41">
      <w:pPr>
        <w:spacing w:line="259" w:lineRule="auto"/>
        <w:ind w:left="0" w:right="0" w:firstLine="0"/>
        <w:jc w:val="left"/>
      </w:pPr>
    </w:p>
    <w:p w14:paraId="12836487" w14:textId="7DA15E6A" w:rsidR="00580BA3" w:rsidRDefault="00580BA3" w:rsidP="00225F41">
      <w:pPr>
        <w:spacing w:line="259" w:lineRule="auto"/>
        <w:ind w:left="0" w:right="0" w:firstLine="0"/>
        <w:jc w:val="left"/>
      </w:pPr>
      <w:r>
        <w:t>The insurance for the members of HCC has increased from $6.25 to $6.50.</w:t>
      </w:r>
    </w:p>
    <w:p w14:paraId="273C7501" w14:textId="77777777" w:rsidR="00580BA3" w:rsidRDefault="00580BA3" w:rsidP="00225F41">
      <w:pPr>
        <w:spacing w:line="259" w:lineRule="auto"/>
        <w:ind w:left="0" w:right="0" w:firstLine="0"/>
        <w:jc w:val="left"/>
      </w:pPr>
    </w:p>
    <w:p w14:paraId="62312B21" w14:textId="01469892" w:rsidR="00D444B2" w:rsidRDefault="00580BA3" w:rsidP="00225F41">
      <w:pPr>
        <w:spacing w:line="259" w:lineRule="auto"/>
        <w:ind w:left="0" w:right="0" w:firstLine="0"/>
        <w:jc w:val="left"/>
      </w:pPr>
      <w:r>
        <w:t xml:space="preserve">The Christmas Party will be held on December 10 at the </w:t>
      </w:r>
      <w:r w:rsidR="009D301D">
        <w:t xml:space="preserve">Hilton Garden Inn.  It will be held from 12 pm – 5:00 pm.  Audrey Koester has delivered the deposit.  The cost for adults is $31 and for children $20. A discussion took place regarding the amount of money HCC would cover for members.  A motion </w:t>
      </w:r>
      <w:r w:rsidR="00D444B2">
        <w:t xml:space="preserve">was made to cover the entire cost of the Christmas Party for all members (adults and children) by Tom Poole and seconded by Barbara </w:t>
      </w:r>
      <w:proofErr w:type="spellStart"/>
      <w:r w:rsidR="00D444B2">
        <w:t>Dzembo</w:t>
      </w:r>
      <w:proofErr w:type="spellEnd"/>
      <w:r w:rsidR="00D444B2">
        <w:t xml:space="preserve">. The motion carried. </w:t>
      </w:r>
    </w:p>
    <w:p w14:paraId="13BE5215" w14:textId="3FA80E3A" w:rsidR="00580BA3" w:rsidRDefault="00D444B2" w:rsidP="00225F41">
      <w:pPr>
        <w:spacing w:line="259" w:lineRule="auto"/>
        <w:ind w:left="0" w:right="0" w:firstLine="0"/>
        <w:jc w:val="left"/>
      </w:pPr>
      <w:r>
        <w:t xml:space="preserve">Members will pay in advance by November 14, 2023, and be reimbursed at the Christmas Party on December 10, 2023.  The cost for </w:t>
      </w:r>
      <w:r w:rsidR="00D90DBD">
        <w:t xml:space="preserve">a </w:t>
      </w:r>
      <w:r>
        <w:t>guest is $31.00 with no reimbursement.</w:t>
      </w:r>
    </w:p>
    <w:p w14:paraId="02A6E5F7" w14:textId="77777777" w:rsidR="00D444B2" w:rsidRDefault="00D444B2" w:rsidP="00225F41">
      <w:pPr>
        <w:spacing w:line="259" w:lineRule="auto"/>
        <w:ind w:left="0" w:right="0" w:firstLine="0"/>
        <w:jc w:val="left"/>
      </w:pPr>
    </w:p>
    <w:p w14:paraId="142CB937" w14:textId="77777777" w:rsidR="007E64BD" w:rsidRDefault="007E64BD" w:rsidP="00225F41">
      <w:pPr>
        <w:spacing w:line="259" w:lineRule="auto"/>
        <w:ind w:left="0" w:right="0" w:firstLine="0"/>
        <w:jc w:val="left"/>
      </w:pPr>
    </w:p>
    <w:p w14:paraId="71969823" w14:textId="77777777" w:rsidR="007E64BD" w:rsidRDefault="007E64BD" w:rsidP="00225F41">
      <w:pPr>
        <w:spacing w:line="259" w:lineRule="auto"/>
        <w:ind w:left="0" w:right="0" w:firstLine="0"/>
        <w:jc w:val="left"/>
      </w:pPr>
    </w:p>
    <w:p w14:paraId="69913D1A" w14:textId="77777777" w:rsidR="007E64BD" w:rsidRDefault="007E64BD" w:rsidP="00225F41">
      <w:pPr>
        <w:spacing w:line="259" w:lineRule="auto"/>
        <w:ind w:left="0" w:right="0" w:firstLine="0"/>
        <w:jc w:val="left"/>
      </w:pPr>
    </w:p>
    <w:p w14:paraId="0F144D9D" w14:textId="77777777" w:rsidR="007E64BD" w:rsidRDefault="007E64BD" w:rsidP="00225F41">
      <w:pPr>
        <w:spacing w:line="259" w:lineRule="auto"/>
        <w:ind w:left="0" w:right="0" w:firstLine="0"/>
        <w:jc w:val="left"/>
      </w:pPr>
    </w:p>
    <w:p w14:paraId="201C09D7" w14:textId="77777777" w:rsidR="007E64BD" w:rsidRDefault="007E64BD" w:rsidP="00225F41">
      <w:pPr>
        <w:spacing w:line="259" w:lineRule="auto"/>
        <w:ind w:left="0" w:right="0" w:firstLine="0"/>
        <w:jc w:val="left"/>
      </w:pPr>
    </w:p>
    <w:p w14:paraId="03BF7290" w14:textId="3507E7F9" w:rsidR="00D444B2" w:rsidRDefault="00D444B2" w:rsidP="00225F41">
      <w:pPr>
        <w:spacing w:line="259" w:lineRule="auto"/>
        <w:ind w:left="0" w:right="0" w:firstLine="0"/>
        <w:jc w:val="left"/>
      </w:pPr>
      <w:r>
        <w:t>The new members of HCC graduation will be November 28, 2023.</w:t>
      </w:r>
    </w:p>
    <w:p w14:paraId="388CECE2" w14:textId="77777777" w:rsidR="00D444B2" w:rsidRDefault="00D444B2" w:rsidP="00225F41">
      <w:pPr>
        <w:spacing w:line="259" w:lineRule="auto"/>
        <w:ind w:left="0" w:right="0" w:firstLine="0"/>
        <w:jc w:val="left"/>
      </w:pPr>
    </w:p>
    <w:p w14:paraId="3F5885BA" w14:textId="4ADA6CCE" w:rsidR="00D444B2" w:rsidRDefault="00D444B2" w:rsidP="00225F41">
      <w:pPr>
        <w:spacing w:line="259" w:lineRule="auto"/>
        <w:ind w:left="0" w:right="0" w:firstLine="0"/>
        <w:jc w:val="left"/>
      </w:pPr>
      <w:r>
        <w:t>Waivers were sent to all members and should be returned with the form and the $10.00 fee by November 14, 2023.</w:t>
      </w:r>
    </w:p>
    <w:p w14:paraId="289AFCA9" w14:textId="77777777" w:rsidR="00225F41" w:rsidRDefault="00225F41" w:rsidP="00225F41">
      <w:pPr>
        <w:spacing w:line="259" w:lineRule="auto"/>
        <w:ind w:left="0" w:right="0" w:firstLine="0"/>
        <w:jc w:val="left"/>
        <w:rPr>
          <w:b/>
          <w:bCs/>
        </w:rPr>
      </w:pPr>
    </w:p>
    <w:p w14:paraId="46FB5EE9" w14:textId="77777777" w:rsidR="007E64BD" w:rsidRDefault="007E64BD" w:rsidP="00225F41">
      <w:pPr>
        <w:spacing w:line="259" w:lineRule="auto"/>
        <w:ind w:left="0" w:right="0" w:firstLine="0"/>
        <w:jc w:val="left"/>
        <w:rPr>
          <w:b/>
          <w:bCs/>
        </w:rPr>
      </w:pPr>
    </w:p>
    <w:p w14:paraId="31297C93" w14:textId="0C9456F9" w:rsidR="00111CEE" w:rsidRDefault="00D566FE" w:rsidP="00C401BC">
      <w:pPr>
        <w:ind w:left="-5" w:right="0"/>
      </w:pPr>
      <w:r>
        <w:t>A motion to adjourn this meeting was made by</w:t>
      </w:r>
      <w:r w:rsidR="00CE528E" w:rsidRPr="00CE528E">
        <w:t xml:space="preserve"> </w:t>
      </w:r>
      <w:r w:rsidR="000D7FDD">
        <w:t>Audrey Koester</w:t>
      </w:r>
      <w:r>
        <w:t xml:space="preserve"> and seconded by</w:t>
      </w:r>
      <w:r w:rsidR="00FE3A85">
        <w:t xml:space="preserve"> </w:t>
      </w:r>
      <w:r w:rsidR="00CE528E">
        <w:t xml:space="preserve">Christopher Chien </w:t>
      </w:r>
      <w:r>
        <w:t xml:space="preserve">at </w:t>
      </w:r>
      <w:r w:rsidR="00D444B2">
        <w:t>6</w:t>
      </w:r>
      <w:r>
        <w:t>:</w:t>
      </w:r>
      <w:r w:rsidR="00D444B2">
        <w:t>14</w:t>
      </w:r>
      <w:r>
        <w:t xml:space="preserve"> </w:t>
      </w:r>
      <w:r w:rsidR="00225F41">
        <w:t>p.m</w:t>
      </w:r>
      <w:r>
        <w:t xml:space="preserve">.  The motion carried. </w:t>
      </w:r>
    </w:p>
    <w:sectPr w:rsidR="00111CEE" w:rsidSect="00D566FE">
      <w:pgSz w:w="12240" w:h="15840"/>
      <w:pgMar w:top="734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6CA"/>
    <w:multiLevelType w:val="hybridMultilevel"/>
    <w:tmpl w:val="E2E057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793A"/>
    <w:multiLevelType w:val="hybridMultilevel"/>
    <w:tmpl w:val="5F1C1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CEA"/>
    <w:multiLevelType w:val="hybridMultilevel"/>
    <w:tmpl w:val="C92664C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A201EE2"/>
    <w:multiLevelType w:val="hybridMultilevel"/>
    <w:tmpl w:val="E2E05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E06E5"/>
    <w:multiLevelType w:val="hybridMultilevel"/>
    <w:tmpl w:val="520A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30910">
    <w:abstractNumId w:val="1"/>
  </w:num>
  <w:num w:numId="2" w16cid:durableId="1730498784">
    <w:abstractNumId w:val="2"/>
  </w:num>
  <w:num w:numId="3" w16cid:durableId="1354115859">
    <w:abstractNumId w:val="0"/>
  </w:num>
  <w:num w:numId="4" w16cid:durableId="200093657">
    <w:abstractNumId w:val="3"/>
  </w:num>
  <w:num w:numId="5" w16cid:durableId="460223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E"/>
    <w:rsid w:val="000134D9"/>
    <w:rsid w:val="00057EE7"/>
    <w:rsid w:val="000D7FDD"/>
    <w:rsid w:val="000E0DF8"/>
    <w:rsid w:val="00111CEE"/>
    <w:rsid w:val="001160D3"/>
    <w:rsid w:val="001521FA"/>
    <w:rsid w:val="00173667"/>
    <w:rsid w:val="001A16BE"/>
    <w:rsid w:val="00205995"/>
    <w:rsid w:val="00225EC0"/>
    <w:rsid w:val="00225F41"/>
    <w:rsid w:val="002615D6"/>
    <w:rsid w:val="0029236F"/>
    <w:rsid w:val="0032353A"/>
    <w:rsid w:val="0033376F"/>
    <w:rsid w:val="0042525C"/>
    <w:rsid w:val="00427109"/>
    <w:rsid w:val="004541A8"/>
    <w:rsid w:val="00462C43"/>
    <w:rsid w:val="004A4413"/>
    <w:rsid w:val="004A7730"/>
    <w:rsid w:val="004C09E8"/>
    <w:rsid w:val="00500A47"/>
    <w:rsid w:val="00554C25"/>
    <w:rsid w:val="00580BA3"/>
    <w:rsid w:val="0059230B"/>
    <w:rsid w:val="005C7E87"/>
    <w:rsid w:val="005D17ED"/>
    <w:rsid w:val="006520B2"/>
    <w:rsid w:val="006B17A3"/>
    <w:rsid w:val="006D0C50"/>
    <w:rsid w:val="007C3CE5"/>
    <w:rsid w:val="007E64BD"/>
    <w:rsid w:val="008034F2"/>
    <w:rsid w:val="00836237"/>
    <w:rsid w:val="00843A1B"/>
    <w:rsid w:val="0085419A"/>
    <w:rsid w:val="008573AA"/>
    <w:rsid w:val="00973866"/>
    <w:rsid w:val="009D301D"/>
    <w:rsid w:val="00A152ED"/>
    <w:rsid w:val="00A15C31"/>
    <w:rsid w:val="00A323A6"/>
    <w:rsid w:val="00A607C2"/>
    <w:rsid w:val="00AA47D6"/>
    <w:rsid w:val="00AB1AFE"/>
    <w:rsid w:val="00AE5C8B"/>
    <w:rsid w:val="00BD61D7"/>
    <w:rsid w:val="00C12646"/>
    <w:rsid w:val="00C401BC"/>
    <w:rsid w:val="00C60CC2"/>
    <w:rsid w:val="00CE528E"/>
    <w:rsid w:val="00D444B2"/>
    <w:rsid w:val="00D45C38"/>
    <w:rsid w:val="00D566FE"/>
    <w:rsid w:val="00D75A38"/>
    <w:rsid w:val="00D90DBD"/>
    <w:rsid w:val="00D94CCC"/>
    <w:rsid w:val="00E21362"/>
    <w:rsid w:val="00E51F84"/>
    <w:rsid w:val="00E931D4"/>
    <w:rsid w:val="00EB0442"/>
    <w:rsid w:val="00EE7BAB"/>
    <w:rsid w:val="00EF5213"/>
    <w:rsid w:val="00FA49C8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4C635"/>
  <w15:docId w15:val="{B1519F2D-8010-4340-8DFD-634794A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oSpacing">
    <w:name w:val="No Spacing"/>
    <w:uiPriority w:val="1"/>
    <w:qFormat/>
    <w:rsid w:val="00057EE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1879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Jacquelyn Lawlor</cp:lastModifiedBy>
  <cp:revision>4</cp:revision>
  <cp:lastPrinted>2023-10-29T17:24:00Z</cp:lastPrinted>
  <dcterms:created xsi:type="dcterms:W3CDTF">2023-10-29T17:23:00Z</dcterms:created>
  <dcterms:modified xsi:type="dcterms:W3CDTF">2023-10-29T17:25:00Z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97a74c8fe0c2e667f421ee4cc86db2f2f8aa5edfb760713366516bf487ca7522</vt:lpwstr>
  </property>
</Properties>
</file>